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E7" w:rsidRDefault="00524606">
      <w:pPr>
        <w:pStyle w:val="1"/>
        <w:spacing w:before="0" w:after="240"/>
      </w:pPr>
      <w:bookmarkStart w:id="0" w:name="_GoBack"/>
      <w:bookmarkEnd w:id="0"/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A37E76" w:rsidRDefault="00A37E76">
      <w:pPr>
        <w:ind w:right="28"/>
        <w:rPr>
          <w:rFonts w:ascii="Tahoma" w:eastAsia="Tahoma" w:hAnsi="Tahoma" w:cs="Tahoma"/>
          <w:sz w:val="20"/>
          <w:szCs w:val="20"/>
        </w:rPr>
      </w:pPr>
    </w:p>
    <w:p w:rsidR="00A37E76" w:rsidRDefault="00A37E76">
      <w:pPr>
        <w:ind w:right="28"/>
      </w:pPr>
    </w:p>
    <w:p w:rsidR="009E42E7" w:rsidRDefault="00524606">
      <w:pPr>
        <w:pStyle w:val="2"/>
      </w:pPr>
      <w:r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Торговля в </w:t>
      </w:r>
      <w:proofErr w:type="spellStart"/>
      <w:r>
        <w:rPr>
          <w:rFonts w:ascii="Tahoma" w:eastAsia="Tahoma" w:hAnsi="Tahoma" w:cs="Tahoma"/>
          <w:sz w:val="20"/>
          <w:szCs w:val="20"/>
        </w:rPr>
        <w:t>газетно</w:t>
      </w:r>
      <w:proofErr w:type="spellEnd"/>
      <w:r>
        <w:rPr>
          <w:rFonts w:ascii="Tahoma" w:eastAsia="Tahoma" w:hAnsi="Tahoma" w:cs="Tahoma"/>
          <w:sz w:val="20"/>
          <w:szCs w:val="20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Установка кассы может затянуться. На любом этапе что-то может пойти не так: попадется ненадежный </w:t>
      </w:r>
      <w:proofErr w:type="spellStart"/>
      <w:r>
        <w:rPr>
          <w:rFonts w:ascii="Tahoma" w:eastAsia="Tahoma" w:hAnsi="Tahoma" w:cs="Tahoma"/>
          <w:sz w:val="20"/>
          <w:szCs w:val="20"/>
        </w:rPr>
        <w:t>интернет-провайдер</w:t>
      </w:r>
      <w:proofErr w:type="spellEnd"/>
      <w:r>
        <w:rPr>
          <w:rFonts w:ascii="Tahoma" w:eastAsia="Tahoma" w:hAnsi="Tahoma" w:cs="Tahoma"/>
          <w:sz w:val="20"/>
          <w:szCs w:val="20"/>
        </w:rPr>
        <w:t>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684360" w:rsidRDefault="00684360">
      <w:pPr>
        <w:ind w:right="28"/>
        <w:rPr>
          <w:rFonts w:ascii="Tahoma" w:eastAsia="Tahoma" w:hAnsi="Tahoma" w:cs="Tahoma"/>
          <w:sz w:val="20"/>
          <w:szCs w:val="20"/>
        </w:rPr>
      </w:pPr>
    </w:p>
    <w:p w:rsidR="00684360" w:rsidRDefault="00684360">
      <w:pPr>
        <w:ind w:right="28"/>
        <w:rPr>
          <w:rFonts w:ascii="Tahoma" w:eastAsia="Tahoma" w:hAnsi="Tahoma" w:cs="Tahoma"/>
          <w:sz w:val="20"/>
          <w:szCs w:val="20"/>
        </w:rPr>
      </w:pPr>
    </w:p>
    <w:p w:rsidR="00684360" w:rsidRDefault="00684360">
      <w:pPr>
        <w:ind w:right="28"/>
        <w:rPr>
          <w:rFonts w:ascii="Tahoma" w:eastAsia="Tahoma" w:hAnsi="Tahoma" w:cs="Tahoma"/>
          <w:sz w:val="20"/>
          <w:szCs w:val="20"/>
        </w:rPr>
      </w:pPr>
    </w:p>
    <w:p w:rsidR="00684360" w:rsidRDefault="00684360">
      <w:pPr>
        <w:ind w:right="28"/>
        <w:rPr>
          <w:rFonts w:ascii="Tahoma" w:eastAsia="Tahoma" w:hAnsi="Tahoma" w:cs="Tahoma"/>
          <w:sz w:val="20"/>
          <w:szCs w:val="20"/>
        </w:rPr>
      </w:pPr>
    </w:p>
    <w:p w:rsidR="00684360" w:rsidRDefault="00684360">
      <w:pPr>
        <w:ind w:right="28"/>
        <w:rPr>
          <w:rFonts w:ascii="Tahoma" w:eastAsia="Tahoma" w:hAnsi="Tahoma" w:cs="Tahoma"/>
          <w:sz w:val="20"/>
          <w:szCs w:val="20"/>
        </w:rPr>
      </w:pPr>
    </w:p>
    <w:p w:rsidR="00684360" w:rsidRDefault="00684360">
      <w:pPr>
        <w:ind w:right="28"/>
        <w:rPr>
          <w:rFonts w:ascii="Tahoma" w:eastAsia="Tahoma" w:hAnsi="Tahoma" w:cs="Tahoma"/>
          <w:sz w:val="20"/>
          <w:szCs w:val="20"/>
        </w:rPr>
      </w:pPr>
    </w:p>
    <w:p w:rsidR="00684360" w:rsidRDefault="00684360">
      <w:pPr>
        <w:ind w:right="28"/>
      </w:pP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t>Получите налоговый вычет: 18 </w:t>
      </w:r>
      <w:proofErr w:type="gramStart"/>
      <w:r>
        <w:t>000 ₽ за</w:t>
      </w:r>
      <w:proofErr w:type="gramEnd"/>
      <w:r>
        <w:t xml:space="preserve">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lastRenderedPageBreak/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  <w:tr w:rsidR="0068436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360" w:rsidRDefault="0068436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360" w:rsidRDefault="0068436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такие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>Оператор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>, зашифровывает и передает в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7"/>
    <w:rsid w:val="00003C6B"/>
    <w:rsid w:val="000D632A"/>
    <w:rsid w:val="001151E0"/>
    <w:rsid w:val="003D0015"/>
    <w:rsid w:val="0042692C"/>
    <w:rsid w:val="0043427B"/>
    <w:rsid w:val="004C0C1B"/>
    <w:rsid w:val="00524606"/>
    <w:rsid w:val="00684360"/>
    <w:rsid w:val="007F4529"/>
    <w:rsid w:val="008B2864"/>
    <w:rsid w:val="00990FBF"/>
    <w:rsid w:val="009E42E7"/>
    <w:rsid w:val="00A37E76"/>
    <w:rsid w:val="00A76252"/>
    <w:rsid w:val="00BE7CB1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23FE"/>
  <w15:docId w15:val="{5C0CF36F-9F61-496B-9204-C0556231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9 по Пермскому краю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Смирнова Олеся Олеговна</cp:lastModifiedBy>
  <cp:revision>2</cp:revision>
  <cp:lastPrinted>2018-03-26T15:08:00Z</cp:lastPrinted>
  <dcterms:created xsi:type="dcterms:W3CDTF">2018-04-13T05:12:00Z</dcterms:created>
  <dcterms:modified xsi:type="dcterms:W3CDTF">2018-04-13T05:12:00Z</dcterms:modified>
</cp:coreProperties>
</file>